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2229D" w14:textId="062AA203" w:rsidR="00255B96" w:rsidRDefault="00255B96">
      <w:pPr>
        <w:rPr>
          <w:rFonts w:ascii="Articulat CF Demi Bold" w:eastAsia="Articulat CF Demi Bold" w:hAnsi="Articulat CF Demi Bold" w:cs="Articulat CF Demi Bold"/>
          <w:b/>
        </w:rPr>
      </w:pPr>
    </w:p>
    <w:p w14:paraId="6650910E" w14:textId="0FE95C9A" w:rsidR="00AA0186" w:rsidRPr="00B40397" w:rsidRDefault="00AA0186" w:rsidP="00AA0186">
      <w:pPr>
        <w:tabs>
          <w:tab w:val="left" w:pos="7075"/>
        </w:tabs>
        <w:rPr>
          <w:rFonts w:ascii="Inter SemiBold" w:hAnsi="Inter SemiBold"/>
          <w:b/>
          <w:bCs/>
          <w:sz w:val="36"/>
          <w:szCs w:val="36"/>
        </w:rPr>
      </w:pPr>
      <w:r w:rsidRPr="00B40397">
        <w:rPr>
          <w:rFonts w:ascii="Inter SemiBold" w:hAnsi="Inter SemiBold"/>
          <w:b/>
          <w:bCs/>
          <w:sz w:val="36"/>
          <w:szCs w:val="36"/>
        </w:rPr>
        <w:t>e</w:t>
      </w:r>
      <w:r w:rsidRPr="00B40397">
        <w:rPr>
          <w:rFonts w:ascii="Inter SemiBold" w:hAnsi="Inter SemiBold"/>
          <w:b/>
          <w:bCs/>
          <w:sz w:val="36"/>
          <w:szCs w:val="36"/>
        </w:rPr>
        <w:t xml:space="preserve">vent </w:t>
      </w:r>
      <w:r w:rsidR="00326C4E">
        <w:rPr>
          <w:rFonts w:ascii="Inter SemiBold" w:hAnsi="Inter SemiBold"/>
          <w:b/>
          <w:bCs/>
          <w:sz w:val="36"/>
          <w:szCs w:val="36"/>
        </w:rPr>
        <w:t>production manager</w:t>
      </w:r>
      <w:r w:rsidRPr="00B40397">
        <w:rPr>
          <w:rFonts w:ascii="Inter SemiBold" w:hAnsi="Inter SemiBold"/>
          <w:b/>
          <w:bCs/>
          <w:sz w:val="36"/>
          <w:szCs w:val="36"/>
        </w:rPr>
        <w:t xml:space="preserve"> </w:t>
      </w:r>
    </w:p>
    <w:p w14:paraId="706CD0DC" w14:textId="77777777" w:rsidR="00AA0186" w:rsidRDefault="00AA0186" w:rsidP="00AA0186">
      <w:pPr>
        <w:tabs>
          <w:tab w:val="left" w:pos="7075"/>
        </w:tabs>
      </w:pPr>
    </w:p>
    <w:p w14:paraId="4A163A6D" w14:textId="59D0A26E" w:rsidR="00AA0186" w:rsidRPr="00AA0186" w:rsidRDefault="00AA0186" w:rsidP="00AA0186">
      <w:pPr>
        <w:tabs>
          <w:tab w:val="left" w:pos="7075"/>
        </w:tabs>
        <w:rPr>
          <w:rFonts w:ascii="Inter Medium" w:hAnsi="Inter Medium"/>
          <w:sz w:val="24"/>
          <w:szCs w:val="24"/>
        </w:rPr>
      </w:pPr>
      <w:r w:rsidRPr="00AA0186">
        <w:rPr>
          <w:rFonts w:ascii="Inter Medium" w:hAnsi="Inter Medium"/>
          <w:sz w:val="24"/>
          <w:szCs w:val="24"/>
        </w:rPr>
        <w:t>a</w:t>
      </w:r>
      <w:r w:rsidRPr="00AA0186">
        <w:rPr>
          <w:rFonts w:ascii="Inter Medium" w:hAnsi="Inter Medium"/>
          <w:sz w:val="24"/>
          <w:szCs w:val="24"/>
        </w:rPr>
        <w:t>re you looking to join an innovative and creative event agency in a pivotal position?</w:t>
      </w:r>
    </w:p>
    <w:p w14:paraId="2535F2FE" w14:textId="77777777" w:rsidR="00AA0186" w:rsidRDefault="00AA0186" w:rsidP="00AA0186">
      <w:pPr>
        <w:tabs>
          <w:tab w:val="left" w:pos="7075"/>
        </w:tabs>
      </w:pPr>
    </w:p>
    <w:p w14:paraId="24A0CFBB" w14:textId="37678487" w:rsidR="00AA0186" w:rsidRPr="00AA0186" w:rsidRDefault="00AA0186" w:rsidP="00B40397">
      <w:pPr>
        <w:tabs>
          <w:tab w:val="left" w:pos="7075"/>
        </w:tabs>
        <w:spacing w:after="120"/>
        <w:rPr>
          <w:rFonts w:ascii="Inter Medium" w:hAnsi="Inter Medium"/>
          <w:sz w:val="24"/>
          <w:szCs w:val="24"/>
        </w:rPr>
      </w:pPr>
      <w:r w:rsidRPr="00AA0186">
        <w:rPr>
          <w:rFonts w:ascii="Inter Medium" w:hAnsi="Inter Medium"/>
          <w:sz w:val="24"/>
          <w:szCs w:val="24"/>
        </w:rPr>
        <w:t>the role</w:t>
      </w:r>
    </w:p>
    <w:p w14:paraId="2DE5057B" w14:textId="70F82F23" w:rsidR="00326C4E" w:rsidRDefault="00AA0186" w:rsidP="00326C4E">
      <w:pPr>
        <w:tabs>
          <w:tab w:val="left" w:pos="7075"/>
        </w:tabs>
      </w:pPr>
      <w:r>
        <w:t xml:space="preserve">A fantastic position has become available for an experienced, passionate and driven Event </w:t>
      </w:r>
      <w:r w:rsidR="00326C4E">
        <w:t>Production Manager</w:t>
      </w:r>
      <w:r>
        <w:t xml:space="preserve"> to work across </w:t>
      </w:r>
      <w:r>
        <w:t>our</w:t>
      </w:r>
      <w:r>
        <w:t xml:space="preserve"> growing agency. </w:t>
      </w:r>
      <w:r w:rsidR="00326C4E">
        <w:t>The ideal candidate will lead the planning, coordination, and execution of live events and exhibitions, ensuring high-quality delivery from concept to completion.</w:t>
      </w:r>
    </w:p>
    <w:p w14:paraId="734693F3" w14:textId="77777777" w:rsidR="00AA0186" w:rsidRDefault="00AA0186" w:rsidP="00AA0186">
      <w:pPr>
        <w:tabs>
          <w:tab w:val="left" w:pos="7075"/>
        </w:tabs>
      </w:pPr>
    </w:p>
    <w:p w14:paraId="748D875C" w14:textId="748EDB71" w:rsidR="00AA0186" w:rsidRPr="00AA0186" w:rsidRDefault="00AA0186" w:rsidP="00B40397">
      <w:pPr>
        <w:tabs>
          <w:tab w:val="left" w:pos="7075"/>
        </w:tabs>
        <w:spacing w:after="120"/>
        <w:rPr>
          <w:rFonts w:ascii="Inter Medium" w:hAnsi="Inter Medium"/>
          <w:sz w:val="24"/>
          <w:szCs w:val="24"/>
        </w:rPr>
      </w:pPr>
      <w:r w:rsidRPr="00AA0186">
        <w:rPr>
          <w:rFonts w:ascii="Inter Medium" w:hAnsi="Inter Medium"/>
          <w:sz w:val="24"/>
          <w:szCs w:val="24"/>
        </w:rPr>
        <w:t>r</w:t>
      </w:r>
      <w:r w:rsidRPr="00AA0186">
        <w:rPr>
          <w:rFonts w:ascii="Inter Medium" w:hAnsi="Inter Medium"/>
          <w:sz w:val="24"/>
          <w:szCs w:val="24"/>
        </w:rPr>
        <w:t>esponsibilities</w:t>
      </w:r>
      <w:r w:rsidRPr="00AA0186">
        <w:rPr>
          <w:rFonts w:ascii="Inter Medium" w:hAnsi="Inter Medium"/>
          <w:sz w:val="24"/>
          <w:szCs w:val="24"/>
        </w:rPr>
        <w:t xml:space="preserve"> include</w:t>
      </w:r>
    </w:p>
    <w:p w14:paraId="41357AA7" w14:textId="77777777" w:rsidR="00326C4E" w:rsidRDefault="00326C4E" w:rsidP="00326C4E">
      <w:pPr>
        <w:pStyle w:val="ListParagraph"/>
        <w:numPr>
          <w:ilvl w:val="0"/>
          <w:numId w:val="3"/>
        </w:numPr>
        <w:tabs>
          <w:tab w:val="left" w:pos="7075"/>
        </w:tabs>
      </w:pPr>
      <w:r>
        <w:t>Effectively research, develop, schedule and deliver plans for events and projects</w:t>
      </w:r>
    </w:p>
    <w:p w14:paraId="3BAF3A00" w14:textId="77777777" w:rsidR="00326C4E" w:rsidRDefault="00326C4E" w:rsidP="00326C4E">
      <w:pPr>
        <w:pStyle w:val="ListParagraph"/>
        <w:numPr>
          <w:ilvl w:val="0"/>
          <w:numId w:val="3"/>
        </w:numPr>
        <w:tabs>
          <w:tab w:val="left" w:pos="7075"/>
        </w:tabs>
      </w:pPr>
      <w:r>
        <w:t>Utilise your knowledge, experience and skills to oversee all aspects of your event / project's development and its successful delivery.</w:t>
      </w:r>
    </w:p>
    <w:p w14:paraId="4C50E9F7" w14:textId="77777777" w:rsidR="00326C4E" w:rsidRDefault="00326C4E" w:rsidP="00326C4E">
      <w:pPr>
        <w:pStyle w:val="ListParagraph"/>
        <w:numPr>
          <w:ilvl w:val="0"/>
          <w:numId w:val="3"/>
        </w:numPr>
        <w:tabs>
          <w:tab w:val="left" w:pos="7075"/>
        </w:tabs>
      </w:pPr>
      <w:r>
        <w:t>Budget management</w:t>
      </w:r>
    </w:p>
    <w:p w14:paraId="572C8C02" w14:textId="77777777" w:rsidR="00326C4E" w:rsidRDefault="00326C4E" w:rsidP="00326C4E">
      <w:pPr>
        <w:pStyle w:val="ListParagraph"/>
        <w:numPr>
          <w:ilvl w:val="0"/>
          <w:numId w:val="3"/>
        </w:numPr>
        <w:tabs>
          <w:tab w:val="left" w:pos="7075"/>
        </w:tabs>
      </w:pPr>
      <w:r>
        <w:t>Client management</w:t>
      </w:r>
    </w:p>
    <w:p w14:paraId="63041C6A" w14:textId="77777777" w:rsidR="00326C4E" w:rsidRDefault="00326C4E" w:rsidP="00326C4E">
      <w:pPr>
        <w:pStyle w:val="ListParagraph"/>
        <w:numPr>
          <w:ilvl w:val="0"/>
          <w:numId w:val="3"/>
        </w:numPr>
        <w:tabs>
          <w:tab w:val="left" w:pos="7075"/>
        </w:tabs>
      </w:pPr>
      <w:r>
        <w:t>Creating bespoke quotations</w:t>
      </w:r>
    </w:p>
    <w:p w14:paraId="2FC2F9BB" w14:textId="77777777" w:rsidR="00326C4E" w:rsidRDefault="00326C4E" w:rsidP="00326C4E">
      <w:pPr>
        <w:pStyle w:val="ListParagraph"/>
        <w:numPr>
          <w:ilvl w:val="0"/>
          <w:numId w:val="3"/>
        </w:numPr>
        <w:tabs>
          <w:tab w:val="left" w:pos="7075"/>
        </w:tabs>
      </w:pPr>
      <w:r>
        <w:t>Health &amp; safety management</w:t>
      </w:r>
    </w:p>
    <w:p w14:paraId="65F35200" w14:textId="77777777" w:rsidR="00326C4E" w:rsidRDefault="00326C4E" w:rsidP="00326C4E">
      <w:pPr>
        <w:pStyle w:val="ListParagraph"/>
        <w:numPr>
          <w:ilvl w:val="0"/>
          <w:numId w:val="3"/>
        </w:numPr>
        <w:tabs>
          <w:tab w:val="left" w:pos="7075"/>
        </w:tabs>
      </w:pPr>
      <w:r>
        <w:t>Supplier management</w:t>
      </w:r>
    </w:p>
    <w:p w14:paraId="429DA663" w14:textId="77777777" w:rsidR="00326C4E" w:rsidRDefault="00326C4E" w:rsidP="00326C4E">
      <w:pPr>
        <w:pStyle w:val="ListParagraph"/>
        <w:numPr>
          <w:ilvl w:val="0"/>
          <w:numId w:val="3"/>
        </w:numPr>
        <w:tabs>
          <w:tab w:val="left" w:pos="7075"/>
        </w:tabs>
      </w:pPr>
      <w:r>
        <w:t>Monitor and report on progress against scheduled objectives to clientele, partners and sponsors</w:t>
      </w:r>
    </w:p>
    <w:p w14:paraId="3504FC62" w14:textId="77777777" w:rsidR="00326C4E" w:rsidRDefault="00326C4E" w:rsidP="00326C4E">
      <w:pPr>
        <w:pStyle w:val="ListParagraph"/>
        <w:numPr>
          <w:ilvl w:val="0"/>
          <w:numId w:val="3"/>
        </w:numPr>
        <w:tabs>
          <w:tab w:val="left" w:pos="7075"/>
        </w:tabs>
      </w:pPr>
      <w:r>
        <w:t>Manage post-event / project feedback channels.</w:t>
      </w:r>
    </w:p>
    <w:p w14:paraId="1B52FBF8" w14:textId="77777777" w:rsidR="00326C4E" w:rsidRDefault="00326C4E" w:rsidP="00326C4E">
      <w:pPr>
        <w:pStyle w:val="ListParagraph"/>
        <w:numPr>
          <w:ilvl w:val="0"/>
          <w:numId w:val="3"/>
        </w:numPr>
        <w:tabs>
          <w:tab w:val="left" w:pos="7075"/>
        </w:tabs>
      </w:pPr>
      <w:r>
        <w:t>Oversight and management of logistics for events which you are responsible.</w:t>
      </w:r>
    </w:p>
    <w:p w14:paraId="438D5AF1" w14:textId="77777777" w:rsidR="00AA0186" w:rsidRDefault="00AA0186" w:rsidP="00AA0186">
      <w:pPr>
        <w:tabs>
          <w:tab w:val="left" w:pos="7075"/>
        </w:tabs>
      </w:pPr>
    </w:p>
    <w:p w14:paraId="77B96594" w14:textId="542E0EA7" w:rsidR="00AA0186" w:rsidRPr="00AA0186" w:rsidRDefault="00AA0186" w:rsidP="00B40397">
      <w:pPr>
        <w:tabs>
          <w:tab w:val="left" w:pos="7075"/>
        </w:tabs>
        <w:spacing w:after="120"/>
        <w:rPr>
          <w:rFonts w:ascii="Inter Medium" w:hAnsi="Inter Medium"/>
          <w:sz w:val="24"/>
          <w:szCs w:val="24"/>
        </w:rPr>
      </w:pPr>
      <w:r w:rsidRPr="00AA0186">
        <w:rPr>
          <w:rFonts w:ascii="Inter Medium" w:hAnsi="Inter Medium"/>
          <w:sz w:val="24"/>
          <w:szCs w:val="24"/>
        </w:rPr>
        <w:t>the candidate</w:t>
      </w:r>
    </w:p>
    <w:p w14:paraId="43F10C50" w14:textId="3D47EE54" w:rsidR="00326C4E" w:rsidRDefault="00AA0186" w:rsidP="00326C4E">
      <w:pPr>
        <w:tabs>
          <w:tab w:val="left" w:pos="7075"/>
        </w:tabs>
      </w:pPr>
      <w:r>
        <w:t>We are looking for someone with</w:t>
      </w:r>
      <w:r>
        <w:t xml:space="preserve"> similar experience</w:t>
      </w:r>
      <w:r>
        <w:t>,</w:t>
      </w:r>
      <w:r w:rsidR="00326C4E">
        <w:t xml:space="preserve"> </w:t>
      </w:r>
      <w:r w:rsidR="00326C4E">
        <w:t>gained from working within a production/ event agency</w:t>
      </w:r>
      <w:r w:rsidR="00326C4E">
        <w:t xml:space="preserve">. Ideally you will have strong background </w:t>
      </w:r>
      <w:r w:rsidR="00326C4E">
        <w:t>in exhibitions, conferences and/or activations</w:t>
      </w:r>
      <w:r w:rsidR="00326C4E">
        <w:t xml:space="preserve"> and</w:t>
      </w:r>
      <w:r w:rsidR="00326C4E">
        <w:t xml:space="preserve"> a competent understanding of audio visual</w:t>
      </w:r>
      <w:r w:rsidR="00326C4E">
        <w:t xml:space="preserve">, </w:t>
      </w:r>
      <w:r w:rsidR="00326C4E">
        <w:t xml:space="preserve">build methods &amp; materials </w:t>
      </w:r>
      <w:r w:rsidR="00326C4E">
        <w:t xml:space="preserve">when delivering </w:t>
      </w:r>
      <w:r w:rsidR="00326C4E">
        <w:t>projects such as exhibitions stands, conferences, staging etc.</w:t>
      </w:r>
    </w:p>
    <w:p w14:paraId="79462DA6" w14:textId="11722950" w:rsidR="00AA0186" w:rsidRDefault="00AA0186" w:rsidP="00326C4E">
      <w:pPr>
        <w:tabs>
          <w:tab w:val="left" w:pos="7075"/>
        </w:tabs>
      </w:pPr>
    </w:p>
    <w:p w14:paraId="6EE9077E" w14:textId="437BE978" w:rsidR="00AA0186" w:rsidRDefault="00AA0186" w:rsidP="00AA0186">
      <w:pPr>
        <w:tabs>
          <w:tab w:val="left" w:pos="7075"/>
        </w:tabs>
      </w:pPr>
      <w:r>
        <w:t xml:space="preserve">In return </w:t>
      </w:r>
      <w:r>
        <w:t>we will give</w:t>
      </w:r>
      <w:r>
        <w:t xml:space="preserve"> you the chance to take your career to the next level, working with some of the best in the business</w:t>
      </w:r>
      <w:r>
        <w:t>.</w:t>
      </w:r>
    </w:p>
    <w:p w14:paraId="7CD163FB" w14:textId="77777777" w:rsidR="00AA0186" w:rsidRDefault="00AA0186" w:rsidP="00AA0186">
      <w:pPr>
        <w:tabs>
          <w:tab w:val="left" w:pos="7075"/>
        </w:tabs>
      </w:pPr>
    </w:p>
    <w:p w14:paraId="30A04B8B" w14:textId="3C23A3BA" w:rsidR="00AA0186" w:rsidRPr="00AA0186" w:rsidRDefault="00AA0186" w:rsidP="00B40397">
      <w:pPr>
        <w:tabs>
          <w:tab w:val="left" w:pos="7075"/>
        </w:tabs>
        <w:spacing w:after="120"/>
        <w:rPr>
          <w:rFonts w:ascii="Inter Medium" w:hAnsi="Inter Medium"/>
          <w:sz w:val="24"/>
          <w:szCs w:val="24"/>
        </w:rPr>
      </w:pPr>
      <w:r w:rsidRPr="00AA0186">
        <w:rPr>
          <w:rFonts w:ascii="Inter Medium" w:hAnsi="Inter Medium"/>
          <w:sz w:val="24"/>
          <w:szCs w:val="24"/>
        </w:rPr>
        <w:t>benefits include:</w:t>
      </w:r>
    </w:p>
    <w:p w14:paraId="0E354356" w14:textId="18EFAFBE" w:rsidR="00AA0186" w:rsidRDefault="00AA0186" w:rsidP="00AA0186">
      <w:pPr>
        <w:pStyle w:val="ListParagraph"/>
        <w:numPr>
          <w:ilvl w:val="0"/>
          <w:numId w:val="2"/>
        </w:numPr>
        <w:tabs>
          <w:tab w:val="left" w:pos="7075"/>
        </w:tabs>
      </w:pPr>
      <w:r>
        <w:t>Flexible working</w:t>
      </w:r>
    </w:p>
    <w:p w14:paraId="4526580E" w14:textId="115583BB" w:rsidR="00AA0186" w:rsidRDefault="00AA0186" w:rsidP="00AA0186">
      <w:pPr>
        <w:pStyle w:val="ListParagraph"/>
        <w:numPr>
          <w:ilvl w:val="0"/>
          <w:numId w:val="2"/>
        </w:numPr>
        <w:tabs>
          <w:tab w:val="left" w:pos="7075"/>
        </w:tabs>
      </w:pPr>
      <w:r>
        <w:t>E</w:t>
      </w:r>
      <w:r w:rsidRPr="00AA0186">
        <w:t>xcellent working environmen</w:t>
      </w:r>
      <w:r>
        <w:t>t</w:t>
      </w:r>
    </w:p>
    <w:p w14:paraId="696C79F7" w14:textId="2CC51A61" w:rsidR="00AA0186" w:rsidRDefault="00AA0186" w:rsidP="00AA0186">
      <w:pPr>
        <w:pStyle w:val="ListParagraph"/>
        <w:numPr>
          <w:ilvl w:val="0"/>
          <w:numId w:val="2"/>
        </w:numPr>
        <w:tabs>
          <w:tab w:val="left" w:pos="7075"/>
        </w:tabs>
      </w:pPr>
      <w:r>
        <w:t>S</w:t>
      </w:r>
      <w:r w:rsidRPr="00AA0186">
        <w:t>trong team ethos</w:t>
      </w:r>
    </w:p>
    <w:p w14:paraId="421D91CE" w14:textId="73A4C4CF" w:rsidR="00AA0186" w:rsidRDefault="00AA0186" w:rsidP="00AA0186">
      <w:pPr>
        <w:pStyle w:val="ListParagraph"/>
        <w:numPr>
          <w:ilvl w:val="0"/>
          <w:numId w:val="2"/>
        </w:numPr>
        <w:tabs>
          <w:tab w:val="left" w:pos="7075"/>
        </w:tabs>
      </w:pPr>
      <w:r>
        <w:t>G</w:t>
      </w:r>
      <w:r w:rsidRPr="00AA0186">
        <w:t>reat company values</w:t>
      </w:r>
    </w:p>
    <w:p w14:paraId="3E7377BD" w14:textId="60BF9DB4" w:rsidR="00AA0186" w:rsidRDefault="00AA0186" w:rsidP="00AA0186">
      <w:pPr>
        <w:pStyle w:val="ListParagraph"/>
        <w:numPr>
          <w:ilvl w:val="0"/>
          <w:numId w:val="2"/>
        </w:numPr>
        <w:tabs>
          <w:tab w:val="left" w:pos="7075"/>
        </w:tabs>
      </w:pPr>
      <w:r>
        <w:t>C</w:t>
      </w:r>
      <w:r w:rsidRPr="00AA0186">
        <w:t>ompetitive salar</w:t>
      </w:r>
      <w:r>
        <w:t>y</w:t>
      </w:r>
    </w:p>
    <w:p w14:paraId="5C1A2F7D" w14:textId="77777777" w:rsidR="001B148E" w:rsidRDefault="001B148E" w:rsidP="001B148E">
      <w:pPr>
        <w:tabs>
          <w:tab w:val="left" w:pos="7075"/>
        </w:tabs>
        <w:ind w:left="360"/>
      </w:pPr>
    </w:p>
    <w:sectPr w:rsidR="001B148E">
      <w:headerReference w:type="default" r:id="rId8"/>
      <w:pgSz w:w="11900" w:h="16820"/>
      <w:pgMar w:top="1440" w:right="1440" w:bottom="1440" w:left="1440" w:header="1701" w:footer="141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5FC9F" w14:textId="77777777" w:rsidR="00E07DA3" w:rsidRDefault="00E07DA3">
      <w:r>
        <w:separator/>
      </w:r>
    </w:p>
  </w:endnote>
  <w:endnote w:type="continuationSeparator" w:id="0">
    <w:p w14:paraId="0B4614D1" w14:textId="77777777" w:rsidR="00E07DA3" w:rsidRDefault="00E07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Inter Light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Inter SemiBold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Inter Medium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Articulat CF Light">
    <w:altName w:val="Calibri"/>
    <w:panose1 w:val="020B0604020202020204"/>
    <w:charset w:val="00"/>
    <w:family w:val="auto"/>
    <w:pitch w:val="default"/>
  </w:font>
  <w:font w:name="Avenir"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Articulat CF Demi Bold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7BEA6" w14:textId="77777777" w:rsidR="00E07DA3" w:rsidRDefault="00E07DA3">
      <w:r>
        <w:separator/>
      </w:r>
    </w:p>
  </w:footnote>
  <w:footnote w:type="continuationSeparator" w:id="0">
    <w:p w14:paraId="047FE208" w14:textId="77777777" w:rsidR="00E07DA3" w:rsidRDefault="00E07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7AF57" w14:textId="77777777" w:rsidR="00255B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</w:pPr>
    <w:r>
      <w:rPr>
        <w:noProof/>
      </w:rPr>
      <w:drawing>
        <wp:anchor distT="0" distB="0" distL="0" distR="0" simplePos="0" relativeHeight="251658240" behindDoc="1" locked="0" layoutInCell="1" hidden="0" allowOverlap="1" wp14:anchorId="5BE8DBAF" wp14:editId="0F40A57D">
          <wp:simplePos x="0" y="0"/>
          <wp:positionH relativeFrom="margin">
            <wp:posOffset>-915669</wp:posOffset>
          </wp:positionH>
          <wp:positionV relativeFrom="margin">
            <wp:posOffset>-1226222</wp:posOffset>
          </wp:positionV>
          <wp:extent cx="7559565" cy="10684800"/>
          <wp:effectExtent l="0" t="0" r="0" b="0"/>
          <wp:wrapNone/>
          <wp:docPr id="5" name="image8.jpg" descr="A white background with black dots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jpg" descr="A white background with black dots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565" cy="10684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E0AAE"/>
    <w:multiLevelType w:val="hybridMultilevel"/>
    <w:tmpl w:val="D832A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5E615A"/>
    <w:multiLevelType w:val="hybridMultilevel"/>
    <w:tmpl w:val="154EB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0C7F49"/>
    <w:multiLevelType w:val="hybridMultilevel"/>
    <w:tmpl w:val="C832C1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39005839">
    <w:abstractNumId w:val="0"/>
  </w:num>
  <w:num w:numId="2" w16cid:durableId="571820828">
    <w:abstractNumId w:val="1"/>
  </w:num>
  <w:num w:numId="3" w16cid:durableId="12248720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B96"/>
    <w:rsid w:val="00173A27"/>
    <w:rsid w:val="001B148E"/>
    <w:rsid w:val="00200CC9"/>
    <w:rsid w:val="0023512A"/>
    <w:rsid w:val="00255B96"/>
    <w:rsid w:val="00326C4E"/>
    <w:rsid w:val="005A40BA"/>
    <w:rsid w:val="00AA0186"/>
    <w:rsid w:val="00B40397"/>
    <w:rsid w:val="00E0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927CF2"/>
  <w15:docId w15:val="{650248FA-18FA-7C49-9252-E7F4D2F1C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nter Light" w:eastAsia="Inter Light" w:hAnsi="Inter Light" w:cs="Inter Light"/>
        <w:color w:val="414141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Inter SemiBold" w:eastAsia="Inter SemiBold" w:hAnsi="Inter SemiBold" w:cs="Inter SemiBold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rFonts w:ascii="Inter Medium" w:eastAsia="Inter Medium" w:hAnsi="Inter Medium" w:cs="Inter Medium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rFonts w:ascii="Inter SemiBold" w:eastAsia="Inter SemiBold" w:hAnsi="Inter SemiBold" w:cs="Inter SemiBold"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spacing w:after="160"/>
    </w:pPr>
    <w:rPr>
      <w:color w:val="27BCB2"/>
      <w:sz w:val="22"/>
      <w:szCs w:val="22"/>
    </w:rPr>
  </w:style>
  <w:style w:type="table" w:customStyle="1" w:styleId="a">
    <w:basedOn w:val="TableNormal"/>
    <w:rPr>
      <w:rFonts w:ascii="Articulat CF Light" w:eastAsia="Articulat CF Light" w:hAnsi="Articulat CF Light" w:cs="Articulat CF Light"/>
      <w:sz w:val="13"/>
      <w:szCs w:val="13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  <w:tblStylePr w:type="firstRow">
      <w:rPr>
        <w:rFonts w:ascii="Avenir" w:eastAsia="Avenir" w:hAnsi="Avenir" w:cs="Avenir"/>
        <w:b w:val="0"/>
        <w:i w:val="0"/>
        <w:color w:val="FFFFFF"/>
        <w:sz w:val="15"/>
        <w:szCs w:val="15"/>
      </w:rPr>
      <w:tblPr/>
      <w:tcPr>
        <w:tcBorders>
          <w:insideV w:val="nil"/>
        </w:tcBorders>
        <w:shd w:val="clear" w:color="auto" w:fill="414141"/>
      </w:tcPr>
    </w:tblStylePr>
  </w:style>
  <w:style w:type="paragraph" w:styleId="Header">
    <w:name w:val="header"/>
    <w:basedOn w:val="Normal"/>
    <w:link w:val="HeaderChar"/>
    <w:uiPriority w:val="99"/>
    <w:unhideWhenUsed/>
    <w:rsid w:val="005A40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40BA"/>
  </w:style>
  <w:style w:type="paragraph" w:styleId="Footer">
    <w:name w:val="footer"/>
    <w:basedOn w:val="Normal"/>
    <w:link w:val="FooterChar"/>
    <w:uiPriority w:val="99"/>
    <w:unhideWhenUsed/>
    <w:rsid w:val="005A40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40BA"/>
  </w:style>
  <w:style w:type="paragraph" w:styleId="ListParagraph">
    <w:name w:val="List Paragraph"/>
    <w:basedOn w:val="Normal"/>
    <w:uiPriority w:val="34"/>
    <w:qFormat/>
    <w:rsid w:val="00AA01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0CB8HtRP4XUyBFz/If5uH1ERHQ==">CgMxLjA4AHIhMURqM0hXZEtzODcwbV9JUklVMlBHX1I1YVhMcXRhMXdt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Alister de Ternant</cp:lastModifiedBy>
  <cp:revision>3</cp:revision>
  <dcterms:created xsi:type="dcterms:W3CDTF">2026-02-05T14:44:00Z</dcterms:created>
  <dcterms:modified xsi:type="dcterms:W3CDTF">2026-02-05T14:48:00Z</dcterms:modified>
</cp:coreProperties>
</file>